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28C" w:rsidRDefault="00A2628C" w:rsidP="00A2628C">
      <w:pPr>
        <w:pStyle w:val="Heading1"/>
        <w:spacing w:before="255" w:beforeAutospacing="0" w:after="105" w:afterAutospacing="0" w:line="600" w:lineRule="atLeast"/>
        <w:rPr>
          <w:rFonts w:ascii="Arial" w:hAnsi="Arial" w:cs="Arial"/>
          <w:b w:val="0"/>
          <w:bCs w:val="0"/>
          <w:color w:val="222222"/>
          <w:sz w:val="51"/>
          <w:szCs w:val="51"/>
        </w:rPr>
      </w:pPr>
      <w:r>
        <w:rPr>
          <w:rFonts w:ascii="Arial" w:hAnsi="Arial" w:cs="Arial"/>
          <w:b w:val="0"/>
          <w:bCs w:val="0"/>
          <w:color w:val="222222"/>
          <w:sz w:val="51"/>
          <w:szCs w:val="51"/>
        </w:rPr>
        <w:t>Ngày hội mùa xuân yêu thương lần IV – năm 2016</w:t>
      </w:r>
    </w:p>
    <w:p w:rsidR="007C0E5B" w:rsidRDefault="007C0E5B" w:rsidP="00A2628C">
      <w:pPr>
        <w:pStyle w:val="NormalWeb"/>
        <w:shd w:val="clear" w:color="auto" w:fill="FFFFFF"/>
        <w:spacing w:before="0" w:beforeAutospacing="0" w:after="345" w:afterAutospacing="0" w:line="345" w:lineRule="atLeast"/>
        <w:jc w:val="both"/>
        <w:rPr>
          <w:rFonts w:ascii="Arial" w:hAnsi="Arial" w:cs="Arial"/>
          <w:color w:val="262626"/>
          <w:sz w:val="21"/>
          <w:szCs w:val="21"/>
        </w:rPr>
      </w:pPr>
      <w:r>
        <w:rPr>
          <w:rFonts w:ascii="Tahoma" w:hAnsi="Tahoma" w:cs="Tahoma"/>
          <w:b/>
          <w:bCs/>
          <w:noProof/>
          <w:color w:val="222222"/>
          <w:sz w:val="26"/>
          <w:szCs w:val="26"/>
        </w:rPr>
        <w:drawing>
          <wp:inline distT="0" distB="0" distL="0" distR="0">
            <wp:extent cx="2889885" cy="1923415"/>
            <wp:effectExtent l="0" t="0" r="5715" b="635"/>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9885" cy="1923415"/>
                    </a:xfrm>
                    <a:prstGeom prst="rect">
                      <a:avLst/>
                    </a:prstGeom>
                    <a:noFill/>
                    <a:ln>
                      <a:noFill/>
                    </a:ln>
                  </pic:spPr>
                </pic:pic>
              </a:graphicData>
            </a:graphic>
          </wp:inline>
        </w:drawing>
      </w:r>
    </w:p>
    <w:p w:rsidR="00A2628C" w:rsidRDefault="00A2628C" w:rsidP="00A2628C">
      <w:pPr>
        <w:pStyle w:val="NormalWeb"/>
        <w:shd w:val="clear" w:color="auto" w:fill="FFFFFF"/>
        <w:spacing w:before="0" w:beforeAutospacing="0" w:after="345" w:afterAutospacing="0" w:line="345" w:lineRule="atLeast"/>
        <w:jc w:val="both"/>
        <w:rPr>
          <w:rFonts w:ascii="Arial" w:hAnsi="Arial" w:cs="Arial"/>
          <w:color w:val="262626"/>
          <w:sz w:val="23"/>
          <w:szCs w:val="23"/>
        </w:rPr>
      </w:pPr>
      <w:r>
        <w:rPr>
          <w:rFonts w:ascii="Arial" w:hAnsi="Arial" w:cs="Arial"/>
          <w:color w:val="262626"/>
          <w:sz w:val="21"/>
          <w:szCs w:val="21"/>
        </w:rPr>
        <w:t>Thu qua, đông tàn, cánh hoa mai nở vàng đón chào mùa xuân sang. Xuân đến đất trời như bừng sáng vì những cành lộc biếc, những đóa hoa rực rỡ và những nụ cười tươi rạng rỡ đón nàng xuân. Cái thời điểm kỳ diệu của mùa Xuân khiến tâm hồn người ta bừng lên sự sống mới, mùa xuân là mùa của tình yêu, mùa gửi gắm những yêu thương tới mọi người. Để phát huy tinh thần tình nguyện, tương thân - tương ái và chia sẻ của Đoàn viên, thanh niên ngành Y với bệnh nhân, bệnh nhi không về quê đón Tết cùng gia đình, trong dịp Xuân Bính Thân Đoàn Sở Y tế tổ chức Ngày hội Mùa xuân yêu thương lần IV năm 2016 vào ngày 28/01/2016 tại Bệnh viện Bệnh nhiệt đới.</w:t>
      </w:r>
    </w:p>
    <w:p w:rsidR="00A2628C" w:rsidRDefault="00A2628C" w:rsidP="00A2628C">
      <w:pPr>
        <w:pStyle w:val="NormalWeb"/>
        <w:shd w:val="clear" w:color="auto" w:fill="FFFFFF"/>
        <w:spacing w:before="0" w:beforeAutospacing="0" w:after="345" w:afterAutospacing="0" w:line="345" w:lineRule="atLeast"/>
        <w:jc w:val="both"/>
        <w:rPr>
          <w:rFonts w:ascii="Arial" w:hAnsi="Arial" w:cs="Arial"/>
          <w:color w:val="262626"/>
          <w:sz w:val="23"/>
          <w:szCs w:val="23"/>
        </w:rPr>
      </w:pPr>
      <w:r>
        <w:rPr>
          <w:rFonts w:ascii="Arial" w:hAnsi="Arial" w:cs="Arial"/>
          <w:color w:val="262626"/>
          <w:sz w:val="21"/>
          <w:szCs w:val="21"/>
        </w:rPr>
        <w:t>Đến với ngày hội, các bạn Đoàn viên thanh niên được tham gia khu vực trò chơi gian dân với những phần quà thưởng hấp dẫn, được thưởng thức các gian hàng ẩm thực và được chia sẻ các sản phẩm handmade do chính Đoàn viên thanh niên ngành y tế thực hiện. Ngoài ra các bạn sẽ chia thành nhiều đội để trổ tài thi thố với nhau qua hội thi cắt tỉa và trang trí mâm quả trưng tết với chủ đề “Xuân sum vầy”. Sau khi thưởng thức chương trình văn hóa, văn nghệ mừng Xuân Bính Thân, 181 Đoàn viên khó khăn và 41 bệnh nhi đã được Đoàn Sở Y tế gửi tặng mỗi người một phần quà Tết trị giá 400.000 đồng và 20 kg gạo.</w:t>
      </w:r>
    </w:p>
    <w:p w:rsidR="00A2628C" w:rsidRDefault="00A2628C" w:rsidP="00A2628C">
      <w:pPr>
        <w:pStyle w:val="NormalWeb"/>
        <w:shd w:val="clear" w:color="auto" w:fill="FFFFFF"/>
        <w:spacing w:before="0" w:beforeAutospacing="0" w:after="345" w:afterAutospacing="0" w:line="345" w:lineRule="atLeast"/>
        <w:jc w:val="both"/>
        <w:rPr>
          <w:rFonts w:ascii="Arial" w:hAnsi="Arial" w:cs="Arial"/>
          <w:color w:val="262626"/>
          <w:sz w:val="23"/>
          <w:szCs w:val="23"/>
        </w:rPr>
      </w:pPr>
      <w:r>
        <w:rPr>
          <w:rFonts w:ascii="Arial" w:hAnsi="Arial" w:cs="Arial"/>
          <w:color w:val="262626"/>
          <w:sz w:val="21"/>
          <w:szCs w:val="21"/>
        </w:rPr>
        <w:t>Nhìn những gương mặt tươi vui của các bạn ngành y tế sau khi tham gia ngày hội và những nụ cười rạng rỡ của Đoàn viên khó khăn khi được chia sẻ phần quà Tết, khiến tâm trạng của những Cán bộ Đoàn chúng ta bồi hồi xao xuyến, nó luôn là động lực để tổ chức Đoàn ngày càng có nhiều chương trình mang đến niềm vui và hạnh phúc cho mọi người.</w:t>
      </w:r>
    </w:p>
    <w:p w:rsidR="001950A9" w:rsidRPr="00CD546F" w:rsidRDefault="00A2628C" w:rsidP="00CD546F">
      <w:pPr>
        <w:pStyle w:val="NormalWeb"/>
        <w:shd w:val="clear" w:color="auto" w:fill="FFFFFF"/>
        <w:spacing w:before="0" w:beforeAutospacing="0" w:after="345" w:afterAutospacing="0" w:line="345" w:lineRule="atLeast"/>
        <w:jc w:val="right"/>
        <w:rPr>
          <w:rFonts w:ascii="Arial" w:hAnsi="Arial" w:cs="Arial"/>
          <w:color w:val="262626"/>
          <w:sz w:val="23"/>
          <w:szCs w:val="23"/>
        </w:rPr>
      </w:pPr>
      <w:r>
        <w:rPr>
          <w:rStyle w:val="Strong"/>
          <w:rFonts w:ascii="Arial" w:hAnsi="Arial" w:cs="Arial"/>
          <w:color w:val="262626"/>
          <w:sz w:val="21"/>
          <w:szCs w:val="21"/>
        </w:rPr>
        <w:t>TRANH PHẠM</w:t>
      </w:r>
      <w:bookmarkStart w:id="0" w:name="_GoBack"/>
      <w:bookmarkEnd w:id="0"/>
    </w:p>
    <w:sectPr w:rsidR="001950A9" w:rsidRPr="00CD54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D41D3"/>
    <w:multiLevelType w:val="multilevel"/>
    <w:tmpl w:val="E85C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7A6F73"/>
    <w:multiLevelType w:val="multilevel"/>
    <w:tmpl w:val="D2E0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FE3"/>
    <w:rsid w:val="00087115"/>
    <w:rsid w:val="001950A9"/>
    <w:rsid w:val="005A572F"/>
    <w:rsid w:val="006F6FE3"/>
    <w:rsid w:val="007C0E5B"/>
    <w:rsid w:val="00A2628C"/>
    <w:rsid w:val="00A93AA8"/>
    <w:rsid w:val="00CD546F"/>
    <w:rsid w:val="00D92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57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72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A572F"/>
    <w:rPr>
      <w:color w:val="0000FF"/>
      <w:u w:val="single"/>
    </w:rPr>
  </w:style>
  <w:style w:type="paragraph" w:styleId="NormalWeb">
    <w:name w:val="Normal (Web)"/>
    <w:basedOn w:val="Normal"/>
    <w:uiPriority w:val="99"/>
    <w:unhideWhenUsed/>
    <w:rsid w:val="005A5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572F"/>
  </w:style>
  <w:style w:type="character" w:styleId="Strong">
    <w:name w:val="Strong"/>
    <w:basedOn w:val="DefaultParagraphFont"/>
    <w:uiPriority w:val="22"/>
    <w:qFormat/>
    <w:rsid w:val="005A572F"/>
    <w:rPr>
      <w:b/>
      <w:bCs/>
    </w:rPr>
  </w:style>
  <w:style w:type="paragraph" w:styleId="BalloonText">
    <w:name w:val="Balloon Text"/>
    <w:basedOn w:val="Normal"/>
    <w:link w:val="BalloonTextChar"/>
    <w:uiPriority w:val="99"/>
    <w:semiHidden/>
    <w:unhideWhenUsed/>
    <w:rsid w:val="00D92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0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57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72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A572F"/>
    <w:rPr>
      <w:color w:val="0000FF"/>
      <w:u w:val="single"/>
    </w:rPr>
  </w:style>
  <w:style w:type="paragraph" w:styleId="NormalWeb">
    <w:name w:val="Normal (Web)"/>
    <w:basedOn w:val="Normal"/>
    <w:uiPriority w:val="99"/>
    <w:unhideWhenUsed/>
    <w:rsid w:val="005A5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572F"/>
  </w:style>
  <w:style w:type="character" w:styleId="Strong">
    <w:name w:val="Strong"/>
    <w:basedOn w:val="DefaultParagraphFont"/>
    <w:uiPriority w:val="22"/>
    <w:qFormat/>
    <w:rsid w:val="005A572F"/>
    <w:rPr>
      <w:b/>
      <w:bCs/>
    </w:rPr>
  </w:style>
  <w:style w:type="paragraph" w:styleId="BalloonText">
    <w:name w:val="Balloon Text"/>
    <w:basedOn w:val="Normal"/>
    <w:link w:val="BalloonTextChar"/>
    <w:uiPriority w:val="99"/>
    <w:semiHidden/>
    <w:unhideWhenUsed/>
    <w:rsid w:val="00D92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61516">
      <w:bodyDiv w:val="1"/>
      <w:marLeft w:val="0"/>
      <w:marRight w:val="0"/>
      <w:marTop w:val="0"/>
      <w:marBottom w:val="0"/>
      <w:divBdr>
        <w:top w:val="none" w:sz="0" w:space="0" w:color="auto"/>
        <w:left w:val="none" w:sz="0" w:space="0" w:color="auto"/>
        <w:bottom w:val="none" w:sz="0" w:space="0" w:color="auto"/>
        <w:right w:val="none" w:sz="0" w:space="0" w:color="auto"/>
      </w:divBdr>
      <w:divsChild>
        <w:div w:id="128282093">
          <w:marLeft w:val="0"/>
          <w:marRight w:val="0"/>
          <w:marTop w:val="0"/>
          <w:marBottom w:val="0"/>
          <w:divBdr>
            <w:top w:val="none" w:sz="0" w:space="0" w:color="auto"/>
            <w:left w:val="none" w:sz="0" w:space="0" w:color="auto"/>
            <w:bottom w:val="none" w:sz="0" w:space="0" w:color="auto"/>
            <w:right w:val="none" w:sz="0" w:space="0" w:color="auto"/>
          </w:divBdr>
        </w:div>
        <w:div w:id="1366521621">
          <w:marLeft w:val="0"/>
          <w:marRight w:val="0"/>
          <w:marTop w:val="0"/>
          <w:marBottom w:val="0"/>
          <w:divBdr>
            <w:top w:val="none" w:sz="0" w:space="0" w:color="auto"/>
            <w:left w:val="none" w:sz="0" w:space="0" w:color="auto"/>
            <w:bottom w:val="none" w:sz="0" w:space="0" w:color="auto"/>
            <w:right w:val="none" w:sz="0" w:space="0" w:color="auto"/>
          </w:divBdr>
          <w:divsChild>
            <w:div w:id="101341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01041">
      <w:bodyDiv w:val="1"/>
      <w:marLeft w:val="0"/>
      <w:marRight w:val="0"/>
      <w:marTop w:val="0"/>
      <w:marBottom w:val="0"/>
      <w:divBdr>
        <w:top w:val="none" w:sz="0" w:space="0" w:color="auto"/>
        <w:left w:val="none" w:sz="0" w:space="0" w:color="auto"/>
        <w:bottom w:val="none" w:sz="0" w:space="0" w:color="auto"/>
        <w:right w:val="none" w:sz="0" w:space="0" w:color="auto"/>
      </w:divBdr>
      <w:divsChild>
        <w:div w:id="1631940070">
          <w:marLeft w:val="0"/>
          <w:marRight w:val="0"/>
          <w:marTop w:val="0"/>
          <w:marBottom w:val="0"/>
          <w:divBdr>
            <w:top w:val="none" w:sz="0" w:space="0" w:color="auto"/>
            <w:left w:val="none" w:sz="0" w:space="0" w:color="auto"/>
            <w:bottom w:val="none" w:sz="0" w:space="0" w:color="auto"/>
            <w:right w:val="none" w:sz="0" w:space="0" w:color="auto"/>
          </w:divBdr>
        </w:div>
        <w:div w:id="192698202">
          <w:marLeft w:val="0"/>
          <w:marRight w:val="0"/>
          <w:marTop w:val="0"/>
          <w:marBottom w:val="0"/>
          <w:divBdr>
            <w:top w:val="none" w:sz="0" w:space="0" w:color="auto"/>
            <w:left w:val="none" w:sz="0" w:space="0" w:color="auto"/>
            <w:bottom w:val="none" w:sz="0" w:space="0" w:color="auto"/>
            <w:right w:val="none" w:sz="0" w:space="0" w:color="auto"/>
          </w:divBdr>
          <w:divsChild>
            <w:div w:id="11589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dcterms:created xsi:type="dcterms:W3CDTF">2016-02-24T14:51:00Z</dcterms:created>
  <dcterms:modified xsi:type="dcterms:W3CDTF">2016-02-24T15:01:00Z</dcterms:modified>
</cp:coreProperties>
</file>